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$23,639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450</w:t>
            </w:r>
          </w:p>
        </w:tc>
        <w:tc>
          <w:tcPr>
            <w:tcW w:type="dxa" w:w="2160"/>
          </w:tcPr>
          <w:p>
            <w:r>
              <w:t>18,100</w:t>
            </w:r>
          </w:p>
        </w:tc>
        <w:tc>
          <w:tcPr>
            <w:tcW w:type="dxa" w:w="2160"/>
          </w:tcPr>
          <w:p>
            <w:r>
              <w:t>0</w:t>
            </w:r>
          </w:p>
        </w:tc>
        <w:tc>
          <w:tcPr>
            <w:tcW w:type="dxa" w:w="2160"/>
          </w:tcPr>
          <w:p>
            <w:r>
              <w:t>202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$675</w:t>
            </w:r>
          </w:p>
        </w:tc>
        <w:tc>
          <w:tcPr>
            <w:tcW w:type="dxa" w:w="2160"/>
          </w:tcPr>
          <w:p>
            <w:r>
              <w:t>$5,792</w:t>
            </w:r>
          </w:p>
        </w:tc>
        <w:tc>
          <w:tcPr>
            <w:tcW w:type="dxa" w:w="2160"/>
          </w:tcPr>
          <w:p>
            <w:r>
              <w:t>$0</w:t>
            </w:r>
          </w:p>
        </w:tc>
        <w:tc>
          <w:tcPr>
            <w:tcW w:type="dxa" w:w="2160"/>
          </w:tcPr>
          <w:p>
            <w:r>
              <w:t>$434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$1,368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136</w:t>
            </w:r>
          </w:p>
        </w:tc>
        <w:tc>
          <w:tcPr>
            <w:tcW w:type="dxa" w:w="2160"/>
          </w:tcPr>
          <w:p>
            <w:r>
              <w:t>220</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$1,219</w:t>
            </w:r>
          </w:p>
        </w:tc>
        <w:tc>
          <w:tcPr>
            <w:tcW w:type="dxa" w:w="2160"/>
          </w:tcPr>
          <w:p>
            <w:r>
              <w:t>$3,960</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