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Thurgood Marshall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$45,829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1,300</w:t>
            </w:r>
          </w:p>
        </w:tc>
        <w:tc>
          <w:tcPr>
            <w:tcW w:type="dxa" w:w="2160"/>
          </w:tcPr>
          <w:p>
            <w:r>
              <w:t>62,400</w:t>
            </w:r>
          </w:p>
        </w:tc>
        <w:tc>
          <w:tcPr>
            <w:tcW w:type="dxa" w:w="2160"/>
          </w:tcPr>
          <w:p>
            <w:r>
              <w:t>0</w:t>
            </w:r>
          </w:p>
        </w:tc>
        <w:tc>
          <w:tcPr>
            <w:tcW w:type="dxa" w:w="2160"/>
          </w:tcPr>
          <w:p>
            <w:r>
              <w:t>400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$1,950</w:t>
            </w:r>
          </w:p>
        </w:tc>
        <w:tc>
          <w:tcPr>
            <w:tcW w:type="dxa" w:w="2160"/>
          </w:tcPr>
          <w:p>
            <w:r>
              <w:t>$19,968</w:t>
            </w:r>
          </w:p>
        </w:tc>
        <w:tc>
          <w:tcPr>
            <w:tcW w:type="dxa" w:w="2160"/>
          </w:tcPr>
          <w:p>
            <w:r>
              <w:t>$0</w:t>
            </w:r>
          </w:p>
        </w:tc>
        <w:tc>
          <w:tcPr>
            <w:tcW w:type="dxa" w:w="2160"/>
          </w:tcPr>
          <w:p>
            <w:r>
              <w:t>$860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$3,517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176</w:t>
            </w:r>
          </w:p>
        </w:tc>
        <w:tc>
          <w:tcPr>
            <w:tcW w:type="dxa" w:w="2160"/>
          </w:tcPr>
          <w:p>
            <w:r>
              <w:t>212</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$1,577</w:t>
            </w:r>
          </w:p>
        </w:tc>
        <w:tc>
          <w:tcPr>
            <w:tcW w:type="dxa" w:w="2160"/>
          </w:tcPr>
          <w:p>
            <w:r>
              <w:t>$3,816</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