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Fountain City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$11,341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9,500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$3,040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$733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64</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$1,152</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